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CEA4AB" w14:textId="77777777" w:rsidR="00C32F48" w:rsidRDefault="002B459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COMP 1012</w:t>
      </w:r>
    </w:p>
    <w:p w14:paraId="75900844" w14:textId="77777777" w:rsidR="000A0728" w:rsidRDefault="000A072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Reading Response #</w:t>
      </w:r>
      <w:r w:rsidR="00AA447E">
        <w:rPr>
          <w:rFonts w:ascii="Times New Roman" w:hAnsi="Times New Roman" w:cs="Times New Roman"/>
          <w:b/>
          <w:sz w:val="28"/>
        </w:rPr>
        <w:t>3</w:t>
      </w:r>
    </w:p>
    <w:p w14:paraId="319A08DF" w14:textId="77777777" w:rsidR="00CA43F4" w:rsidRDefault="00CA43F4">
      <w:pPr>
        <w:rPr>
          <w:rFonts w:ascii="Times New Roman" w:hAnsi="Times New Roman" w:cs="Times New Roman"/>
          <w:b/>
          <w:sz w:val="28"/>
        </w:rPr>
      </w:pPr>
    </w:p>
    <w:p w14:paraId="7D5329B3" w14:textId="145E599C" w:rsidR="00CA43F4" w:rsidRDefault="00886A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Like your </w:t>
      </w:r>
      <w:r w:rsidR="00AA447E">
        <w:rPr>
          <w:rFonts w:ascii="Times New Roman" w:hAnsi="Times New Roman" w:cs="Times New Roman"/>
          <w:sz w:val="24"/>
        </w:rPr>
        <w:t>other responses</w:t>
      </w:r>
      <w:r>
        <w:rPr>
          <w:rFonts w:ascii="Times New Roman" w:hAnsi="Times New Roman" w:cs="Times New Roman"/>
          <w:sz w:val="24"/>
        </w:rPr>
        <w:t xml:space="preserve">, for this assignment </w:t>
      </w:r>
      <w:r w:rsidR="00CA43F4">
        <w:rPr>
          <w:rFonts w:ascii="Times New Roman" w:hAnsi="Times New Roman" w:cs="Times New Roman"/>
          <w:sz w:val="24"/>
        </w:rPr>
        <w:t>you are to write a reflective response exploring</w:t>
      </w:r>
      <w:r w:rsidR="00E936F1">
        <w:rPr>
          <w:rFonts w:ascii="Times New Roman" w:hAnsi="Times New Roman" w:cs="Times New Roman"/>
          <w:sz w:val="24"/>
        </w:rPr>
        <w:t xml:space="preserve"> the ideas</w:t>
      </w:r>
      <w:r>
        <w:rPr>
          <w:rFonts w:ascii="Times New Roman" w:hAnsi="Times New Roman" w:cs="Times New Roman"/>
          <w:sz w:val="24"/>
        </w:rPr>
        <w:t xml:space="preserve">, </w:t>
      </w:r>
      <w:r w:rsidR="00E936F1">
        <w:rPr>
          <w:rFonts w:ascii="Times New Roman" w:hAnsi="Times New Roman" w:cs="Times New Roman"/>
          <w:sz w:val="24"/>
        </w:rPr>
        <w:t>themes</w:t>
      </w:r>
      <w:r>
        <w:rPr>
          <w:rFonts w:ascii="Times New Roman" w:hAnsi="Times New Roman" w:cs="Times New Roman"/>
          <w:sz w:val="24"/>
        </w:rPr>
        <w:t>, or arguments</w:t>
      </w:r>
      <w:r w:rsidR="00E008AB">
        <w:rPr>
          <w:rFonts w:ascii="Times New Roman" w:hAnsi="Times New Roman" w:cs="Times New Roman"/>
          <w:sz w:val="24"/>
        </w:rPr>
        <w:t xml:space="preserve"> </w:t>
      </w:r>
      <w:r w:rsidR="00AA447E">
        <w:rPr>
          <w:rFonts w:ascii="Times New Roman" w:hAnsi="Times New Roman" w:cs="Times New Roman"/>
          <w:sz w:val="24"/>
        </w:rPr>
        <w:t>from Walter Benjamin’s essay “The Work of Art in the Age of Mechanical Reproduction</w:t>
      </w:r>
      <w:r w:rsidR="002B1164">
        <w:rPr>
          <w:rFonts w:ascii="Times New Roman" w:hAnsi="Times New Roman" w:cs="Times New Roman"/>
          <w:sz w:val="24"/>
        </w:rPr>
        <w:t>” and/or</w:t>
      </w:r>
      <w:r w:rsidR="007475A6">
        <w:rPr>
          <w:rFonts w:ascii="Times New Roman" w:hAnsi="Times New Roman" w:cs="Times New Roman"/>
          <w:sz w:val="24"/>
        </w:rPr>
        <w:t xml:space="preserve"> Christine Rosen’s essay “The Image Culture.</w:t>
      </w:r>
      <w:r w:rsidR="009250C4"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 xml:space="preserve">  Like the </w:t>
      </w:r>
      <w:r w:rsidR="00AA447E">
        <w:rPr>
          <w:rFonts w:ascii="Times New Roman" w:hAnsi="Times New Roman" w:cs="Times New Roman"/>
          <w:sz w:val="24"/>
        </w:rPr>
        <w:t>other</w:t>
      </w:r>
      <w:r>
        <w:rPr>
          <w:rFonts w:ascii="Times New Roman" w:hAnsi="Times New Roman" w:cs="Times New Roman"/>
          <w:sz w:val="24"/>
        </w:rPr>
        <w:t xml:space="preserve"> assignment</w:t>
      </w:r>
      <w:r w:rsidR="00AA447E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, what</w:t>
      </w:r>
      <w:r w:rsidR="00CA43F4" w:rsidRPr="006320F9">
        <w:rPr>
          <w:rFonts w:ascii="Times New Roman" w:hAnsi="Times New Roman" w:cs="Times New Roman"/>
          <w:i/>
          <w:sz w:val="24"/>
        </w:rPr>
        <w:t xml:space="preserve"> </w:t>
      </w:r>
      <w:r w:rsidR="00CA43F4" w:rsidRPr="00886A45">
        <w:rPr>
          <w:rFonts w:ascii="Times New Roman" w:hAnsi="Times New Roman" w:cs="Times New Roman"/>
          <w:sz w:val="24"/>
        </w:rPr>
        <w:t xml:space="preserve">you discuss is up to you as long as it concretely pertains to the </w:t>
      </w:r>
      <w:r w:rsidR="007475A6">
        <w:rPr>
          <w:rFonts w:ascii="Times New Roman" w:hAnsi="Times New Roman" w:cs="Times New Roman"/>
          <w:sz w:val="24"/>
        </w:rPr>
        <w:t>texts</w:t>
      </w:r>
      <w:r w:rsidR="00495754" w:rsidRPr="00886A45">
        <w:rPr>
          <w:rFonts w:ascii="Times New Roman" w:hAnsi="Times New Roman" w:cs="Times New Roman"/>
          <w:sz w:val="24"/>
        </w:rPr>
        <w:t xml:space="preserve"> and our class discussions</w:t>
      </w:r>
      <w:r w:rsidR="00CA43F4" w:rsidRPr="00886A45">
        <w:rPr>
          <w:rFonts w:ascii="Times New Roman" w:hAnsi="Times New Roman" w:cs="Times New Roman"/>
          <w:sz w:val="24"/>
        </w:rPr>
        <w:t>.</w:t>
      </w:r>
      <w:r w:rsidR="00E936F1" w:rsidRPr="00886A45">
        <w:rPr>
          <w:rFonts w:ascii="Times New Roman" w:hAnsi="Times New Roman" w:cs="Times New Roman"/>
          <w:sz w:val="24"/>
        </w:rPr>
        <w:t xml:space="preserve">  </w:t>
      </w:r>
      <w:r w:rsidR="00AA447E">
        <w:rPr>
          <w:rFonts w:ascii="Times New Roman" w:hAnsi="Times New Roman" w:cs="Times New Roman"/>
          <w:sz w:val="24"/>
        </w:rPr>
        <w:t>See below for some suggestions for topics.</w:t>
      </w:r>
    </w:p>
    <w:p w14:paraId="7A73BE4C" w14:textId="77777777" w:rsidR="00AA447E" w:rsidRPr="00AA447E" w:rsidRDefault="00AA447E" w:rsidP="00AA4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AA447E">
        <w:rPr>
          <w:rFonts w:ascii="Times New Roman" w:hAnsi="Times New Roman" w:cs="Times New Roman"/>
          <w:sz w:val="24"/>
        </w:rPr>
        <w:t>According to Benjamin, how has the development of the camera enriched our modes of perception? In lieu of this, consider the fact that nearly everyone now carries a camera (a smartphone) in their pocket.  How has this fact changed our interaction with</w:t>
      </w:r>
      <w:r>
        <w:rPr>
          <w:rFonts w:ascii="Times New Roman" w:hAnsi="Times New Roman" w:cs="Times New Roman"/>
          <w:sz w:val="24"/>
        </w:rPr>
        <w:t xml:space="preserve"> (and understanding of)</w:t>
      </w:r>
      <w:r w:rsidRPr="00AA447E">
        <w:rPr>
          <w:rFonts w:ascii="Times New Roman" w:hAnsi="Times New Roman" w:cs="Times New Roman"/>
          <w:sz w:val="24"/>
        </w:rPr>
        <w:t xml:space="preserve"> the world?</w:t>
      </w:r>
    </w:p>
    <w:p w14:paraId="455856A1" w14:textId="7894F10D" w:rsidR="00AA447E" w:rsidRPr="00B20921" w:rsidRDefault="00AA447E" w:rsidP="00B209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AA447E">
        <w:rPr>
          <w:rFonts w:ascii="Times New Roman" w:hAnsi="Times New Roman" w:cs="Times New Roman"/>
          <w:sz w:val="24"/>
        </w:rPr>
        <w:t>According to Benjamin, how does the use of technological reproduction alter objects and our interaction with those objects?</w:t>
      </w:r>
      <w:r w:rsidR="00B20921" w:rsidRPr="00B20921">
        <w:rPr>
          <w:rFonts w:ascii="Times New Roman" w:hAnsi="Times New Roman" w:cs="Times New Roman"/>
          <w:sz w:val="24"/>
        </w:rPr>
        <w:t xml:space="preserve"> </w:t>
      </w:r>
      <w:r w:rsidR="00B20921">
        <w:rPr>
          <w:rFonts w:ascii="Times New Roman" w:hAnsi="Times New Roman" w:cs="Times New Roman"/>
          <w:sz w:val="24"/>
        </w:rPr>
        <w:t xml:space="preserve">What happens to human beings </w:t>
      </w:r>
      <w:r w:rsidR="00B20921" w:rsidRPr="007151BE">
        <w:rPr>
          <w:rFonts w:ascii="Times New Roman" w:hAnsi="Times New Roman" w:cs="Times New Roman"/>
          <w:i/>
          <w:sz w:val="24"/>
        </w:rPr>
        <w:t>themselves</w:t>
      </w:r>
      <w:r w:rsidR="00B20921">
        <w:rPr>
          <w:rFonts w:ascii="Times New Roman" w:hAnsi="Times New Roman" w:cs="Times New Roman"/>
          <w:sz w:val="24"/>
        </w:rPr>
        <w:t xml:space="preserve"> when they become “reproduced” in the form of images?</w:t>
      </w:r>
    </w:p>
    <w:p w14:paraId="6900436A" w14:textId="77777777" w:rsidR="00AA447E" w:rsidRDefault="00AA447E" w:rsidP="00AA4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AA447E">
        <w:rPr>
          <w:rFonts w:ascii="Times New Roman" w:hAnsi="Times New Roman" w:cs="Times New Roman"/>
          <w:sz w:val="24"/>
        </w:rPr>
        <w:t>Benjamin wrote this essay long before the invention of digital technologies.  How might the concepts of reproduction, the aura, and contemplation/distraction apply to our situation today?</w:t>
      </w:r>
    </w:p>
    <w:p w14:paraId="4A272D0C" w14:textId="77777777" w:rsidR="00E437F7" w:rsidRPr="00E437F7" w:rsidRDefault="00E437F7" w:rsidP="00E437F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E437F7">
        <w:rPr>
          <w:rFonts w:ascii="Times New Roman" w:hAnsi="Times New Roman" w:cs="Times New Roman"/>
          <w:sz w:val="24"/>
        </w:rPr>
        <w:t>Consider Benjamin’s fears of the potential totalitarian</w:t>
      </w:r>
      <w:r w:rsidR="00461270">
        <w:rPr>
          <w:rFonts w:ascii="Times New Roman" w:hAnsi="Times New Roman" w:cs="Times New Roman"/>
          <w:sz w:val="24"/>
        </w:rPr>
        <w:t>/propagandistic</w:t>
      </w:r>
      <w:r w:rsidRPr="00E437F7">
        <w:rPr>
          <w:rFonts w:ascii="Times New Roman" w:hAnsi="Times New Roman" w:cs="Times New Roman"/>
          <w:sz w:val="24"/>
        </w:rPr>
        <w:t xml:space="preserve"> effects of film and moving images.  As a denizen of the modern world (who has probably seen an extraordinary amount of films, TV shows, and images), what do you make of his views?  Do you agree with him?</w:t>
      </w:r>
    </w:p>
    <w:p w14:paraId="5BF802A5" w14:textId="3696BEE1" w:rsidR="00AA447E" w:rsidRDefault="00285EE6" w:rsidP="00E437F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 Benjamin and Rosen share similar views concerning the power and place of images in daily life?  In what sense do their thoughts and</w:t>
      </w:r>
      <w:r w:rsidR="008F07E5">
        <w:rPr>
          <w:rFonts w:ascii="Times New Roman" w:hAnsi="Times New Roman" w:cs="Times New Roman"/>
          <w:sz w:val="24"/>
        </w:rPr>
        <w:t xml:space="preserve"> historical</w:t>
      </w:r>
      <w:r>
        <w:rPr>
          <w:rFonts w:ascii="Times New Roman" w:hAnsi="Times New Roman" w:cs="Times New Roman"/>
          <w:sz w:val="24"/>
        </w:rPr>
        <w:t xml:space="preserve"> situations differ?</w:t>
      </w:r>
    </w:p>
    <w:p w14:paraId="50257CFA" w14:textId="0518DC82" w:rsidR="006C02FE" w:rsidRPr="00E437F7" w:rsidRDefault="006C02FE" w:rsidP="00E437F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does it mean to reside within an “image-based” culture?  What are the effects on our perception, our language and means of communication, or our ideas of truth?</w:t>
      </w:r>
    </w:p>
    <w:p w14:paraId="548A5340" w14:textId="77777777" w:rsidR="00CA43F4" w:rsidRPr="00BA2DAC" w:rsidRDefault="00E936F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Again, you may write on whatever you wish concerning the reading</w:t>
      </w:r>
      <w:r w:rsidR="00BA2DAC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, these are just suggestions.</w:t>
      </w:r>
      <w:r w:rsidR="00BA2DAC">
        <w:rPr>
          <w:rFonts w:ascii="Times New Roman" w:hAnsi="Times New Roman" w:cs="Times New Roman"/>
          <w:sz w:val="24"/>
        </w:rPr>
        <w:t xml:space="preserve">  You are also free to use outside sources if you wish, but keep in mind that </w:t>
      </w:r>
      <w:r w:rsidR="00BA2DAC" w:rsidRPr="00F0291D">
        <w:rPr>
          <w:rFonts w:ascii="Times New Roman" w:hAnsi="Times New Roman" w:cs="Times New Roman"/>
          <w:i/>
          <w:sz w:val="24"/>
        </w:rPr>
        <w:t xml:space="preserve">the main focus must </w:t>
      </w:r>
      <w:r w:rsidR="00204816" w:rsidRPr="00F0291D">
        <w:rPr>
          <w:rFonts w:ascii="Times New Roman" w:hAnsi="Times New Roman" w:cs="Times New Roman"/>
          <w:i/>
          <w:sz w:val="24"/>
        </w:rPr>
        <w:t xml:space="preserve">primarily </w:t>
      </w:r>
      <w:r w:rsidR="00BA2DAC" w:rsidRPr="00F0291D">
        <w:rPr>
          <w:rFonts w:ascii="Times New Roman" w:hAnsi="Times New Roman" w:cs="Times New Roman"/>
          <w:i/>
          <w:sz w:val="24"/>
        </w:rPr>
        <w:t>be on the ideas and themes arising from our class readings</w:t>
      </w:r>
      <w:r w:rsidR="00BA2DAC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p w14:paraId="59A899E3" w14:textId="77777777" w:rsidR="00E936F1" w:rsidRDefault="00E936F1">
      <w:pPr>
        <w:rPr>
          <w:rFonts w:ascii="Times New Roman" w:hAnsi="Times New Roman" w:cs="Times New Roman"/>
          <w:sz w:val="24"/>
        </w:rPr>
      </w:pPr>
    </w:p>
    <w:p w14:paraId="342478ED" w14:textId="77777777" w:rsidR="00C3308B" w:rsidRDefault="00CA43F4">
      <w:pPr>
        <w:rPr>
          <w:rFonts w:ascii="Times New Roman" w:hAnsi="Times New Roman" w:cs="Times New Roman"/>
          <w:sz w:val="24"/>
        </w:rPr>
      </w:pPr>
      <w:r w:rsidRPr="006320F9">
        <w:rPr>
          <w:rFonts w:ascii="Times New Roman" w:hAnsi="Times New Roman" w:cs="Times New Roman"/>
          <w:b/>
          <w:sz w:val="28"/>
        </w:rPr>
        <w:t>Format:</w:t>
      </w:r>
      <w:r>
        <w:rPr>
          <w:rFonts w:ascii="Times New Roman" w:hAnsi="Times New Roman" w:cs="Times New Roman"/>
          <w:sz w:val="24"/>
        </w:rPr>
        <w:t xml:space="preserve"> </w:t>
      </w:r>
      <w:r w:rsidR="00C3308B">
        <w:rPr>
          <w:rFonts w:ascii="Times New Roman" w:hAnsi="Times New Roman" w:cs="Times New Roman"/>
          <w:sz w:val="24"/>
        </w:rPr>
        <w:t xml:space="preserve"> </w:t>
      </w:r>
      <w:r w:rsidR="008B7F58">
        <w:rPr>
          <w:rFonts w:ascii="Times New Roman" w:hAnsi="Times New Roman" w:cs="Times New Roman"/>
          <w:sz w:val="24"/>
        </w:rPr>
        <w:t>500</w:t>
      </w:r>
      <w:r w:rsidR="000F3710">
        <w:rPr>
          <w:rFonts w:ascii="Times New Roman" w:hAnsi="Times New Roman" w:cs="Times New Roman"/>
          <w:sz w:val="24"/>
        </w:rPr>
        <w:t>-600</w:t>
      </w:r>
      <w:r>
        <w:rPr>
          <w:rFonts w:ascii="Times New Roman" w:hAnsi="Times New Roman" w:cs="Times New Roman"/>
          <w:sz w:val="24"/>
        </w:rPr>
        <w:t xml:space="preserve"> words typed,</w:t>
      </w:r>
      <w:r w:rsidR="008B7F58">
        <w:rPr>
          <w:rFonts w:ascii="Times New Roman" w:hAnsi="Times New Roman" w:cs="Times New Roman"/>
          <w:sz w:val="24"/>
        </w:rPr>
        <w:t xml:space="preserve"> double-spaced,</w:t>
      </w:r>
      <w:r>
        <w:rPr>
          <w:rFonts w:ascii="Times New Roman" w:hAnsi="Times New Roman" w:cs="Times New Roman"/>
          <w:sz w:val="24"/>
        </w:rPr>
        <w:t xml:space="preserve"> 12 pt. Times New Roman font.  </w:t>
      </w:r>
    </w:p>
    <w:p w14:paraId="763FDF4E" w14:textId="77777777" w:rsidR="00CA43F4" w:rsidRPr="003204B9" w:rsidRDefault="00CA43F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Please note this is </w:t>
      </w:r>
      <w:r>
        <w:rPr>
          <w:rFonts w:ascii="Times New Roman" w:hAnsi="Times New Roman" w:cs="Times New Roman"/>
          <w:i/>
          <w:sz w:val="24"/>
        </w:rPr>
        <w:t xml:space="preserve">not </w:t>
      </w:r>
      <w:r>
        <w:rPr>
          <w:rFonts w:ascii="Times New Roman" w:hAnsi="Times New Roman" w:cs="Times New Roman"/>
          <w:sz w:val="24"/>
        </w:rPr>
        <w:t xml:space="preserve">a formal essay:  you do not need to structure your writing in the traditional intro, body, conclusion format unless you want to.  However, </w:t>
      </w:r>
      <w:r w:rsidR="00C3308B">
        <w:rPr>
          <w:rFonts w:ascii="Times New Roman" w:hAnsi="Times New Roman" w:cs="Times New Roman"/>
          <w:sz w:val="24"/>
        </w:rPr>
        <w:t xml:space="preserve">do please </w:t>
      </w:r>
      <w:r w:rsidR="006320F9">
        <w:rPr>
          <w:rFonts w:ascii="Times New Roman" w:hAnsi="Times New Roman" w:cs="Times New Roman"/>
          <w:sz w:val="24"/>
        </w:rPr>
        <w:t>pay attention to your grammar, spelling, and syntax:  strive (as always) to write clearly and correctly.</w:t>
      </w:r>
      <w:r w:rsidR="003204B9">
        <w:rPr>
          <w:rFonts w:ascii="Times New Roman" w:hAnsi="Times New Roman" w:cs="Times New Roman"/>
          <w:sz w:val="24"/>
        </w:rPr>
        <w:t xml:space="preserve">  </w:t>
      </w:r>
      <w:r w:rsidR="003204B9" w:rsidRPr="003204B9">
        <w:rPr>
          <w:rFonts w:ascii="Times New Roman" w:hAnsi="Times New Roman" w:cs="Times New Roman"/>
          <w:b/>
          <w:sz w:val="24"/>
        </w:rPr>
        <w:t xml:space="preserve">It is highly recommended to incorporate </w:t>
      </w:r>
      <w:r w:rsidR="003204B9">
        <w:rPr>
          <w:rFonts w:ascii="Times New Roman" w:hAnsi="Times New Roman" w:cs="Times New Roman"/>
          <w:b/>
          <w:sz w:val="24"/>
        </w:rPr>
        <w:t>quotations</w:t>
      </w:r>
      <w:r w:rsidR="003204B9" w:rsidRPr="003204B9">
        <w:rPr>
          <w:rFonts w:ascii="Times New Roman" w:hAnsi="Times New Roman" w:cs="Times New Roman"/>
          <w:b/>
          <w:sz w:val="24"/>
        </w:rPr>
        <w:t xml:space="preserve"> from the text</w:t>
      </w:r>
      <w:r w:rsidR="003214D5">
        <w:rPr>
          <w:rFonts w:ascii="Times New Roman" w:hAnsi="Times New Roman" w:cs="Times New Roman"/>
          <w:b/>
          <w:sz w:val="24"/>
        </w:rPr>
        <w:t>(s)</w:t>
      </w:r>
      <w:r w:rsidR="003204B9" w:rsidRPr="003204B9">
        <w:rPr>
          <w:rFonts w:ascii="Times New Roman" w:hAnsi="Times New Roman" w:cs="Times New Roman"/>
          <w:b/>
          <w:sz w:val="24"/>
        </w:rPr>
        <w:t xml:space="preserve"> to support your ideas.</w:t>
      </w:r>
    </w:p>
    <w:p w14:paraId="0B66B0EB" w14:textId="77777777" w:rsidR="00C32F48" w:rsidRDefault="00C32F48">
      <w:pPr>
        <w:rPr>
          <w:rFonts w:ascii="Times New Roman" w:hAnsi="Times New Roman" w:cs="Times New Roman"/>
          <w:b/>
          <w:sz w:val="24"/>
        </w:rPr>
      </w:pPr>
    </w:p>
    <w:p w14:paraId="7D9DEB54" w14:textId="36C8DEAD" w:rsidR="00C32F48" w:rsidRPr="00C32F48" w:rsidRDefault="006320F9">
      <w:pPr>
        <w:rPr>
          <w:rFonts w:ascii="Times New Roman" w:hAnsi="Times New Roman" w:cs="Times New Roman"/>
          <w:sz w:val="24"/>
        </w:rPr>
      </w:pPr>
      <w:r w:rsidRPr="006320F9">
        <w:rPr>
          <w:rFonts w:ascii="Times New Roman" w:hAnsi="Times New Roman" w:cs="Times New Roman"/>
          <w:b/>
          <w:sz w:val="28"/>
        </w:rPr>
        <w:t xml:space="preserve">Due </w:t>
      </w:r>
      <w:r w:rsidRPr="006320F9">
        <w:rPr>
          <w:rFonts w:ascii="Times New Roman" w:hAnsi="Times New Roman" w:cs="Times New Roman"/>
          <w:sz w:val="24"/>
        </w:rPr>
        <w:t>in class</w:t>
      </w:r>
      <w:r w:rsidRPr="006320F9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on </w:t>
      </w:r>
      <w:r w:rsidR="000F2F3D">
        <w:rPr>
          <w:rFonts w:ascii="Times New Roman" w:hAnsi="Times New Roman" w:cs="Times New Roman"/>
          <w:b/>
          <w:sz w:val="24"/>
        </w:rPr>
        <w:t>Thursday</w:t>
      </w:r>
      <w:r w:rsidRPr="006320F9">
        <w:rPr>
          <w:rFonts w:ascii="Times New Roman" w:hAnsi="Times New Roman" w:cs="Times New Roman"/>
          <w:b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="000F2F3D">
        <w:rPr>
          <w:rFonts w:ascii="Times New Roman" w:hAnsi="Times New Roman" w:cs="Times New Roman"/>
          <w:b/>
          <w:sz w:val="24"/>
        </w:rPr>
        <w:t>3</w:t>
      </w:r>
      <w:r w:rsidRPr="006320F9">
        <w:rPr>
          <w:rFonts w:ascii="Times New Roman" w:hAnsi="Times New Roman" w:cs="Times New Roman"/>
          <w:b/>
          <w:sz w:val="24"/>
        </w:rPr>
        <w:t>/</w:t>
      </w:r>
      <w:r w:rsidR="000F2F3D">
        <w:rPr>
          <w:rFonts w:ascii="Times New Roman" w:hAnsi="Times New Roman" w:cs="Times New Roman"/>
          <w:b/>
          <w:sz w:val="24"/>
        </w:rPr>
        <w:t>1</w:t>
      </w:r>
      <w:r w:rsidR="00AA447E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(please bring a printed copy).</w:t>
      </w:r>
    </w:p>
    <w:sectPr w:rsidR="00C32F48" w:rsidRPr="00C32F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B5720"/>
    <w:multiLevelType w:val="hybridMultilevel"/>
    <w:tmpl w:val="BBCE7742"/>
    <w:lvl w:ilvl="0" w:tplc="0E2E560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B84AC4"/>
    <w:multiLevelType w:val="hybridMultilevel"/>
    <w:tmpl w:val="E8C8ECF4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F60945"/>
    <w:multiLevelType w:val="hybridMultilevel"/>
    <w:tmpl w:val="7EB0BE3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16366E1"/>
    <w:multiLevelType w:val="hybridMultilevel"/>
    <w:tmpl w:val="055036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1C5BB9"/>
    <w:multiLevelType w:val="hybridMultilevel"/>
    <w:tmpl w:val="0B66AED4"/>
    <w:lvl w:ilvl="0" w:tplc="08C858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F48"/>
    <w:rsid w:val="00031C4E"/>
    <w:rsid w:val="00063112"/>
    <w:rsid w:val="0008039A"/>
    <w:rsid w:val="0008686E"/>
    <w:rsid w:val="00097051"/>
    <w:rsid w:val="000A0728"/>
    <w:rsid w:val="000A4A34"/>
    <w:rsid w:val="000D4282"/>
    <w:rsid w:val="000F2F3D"/>
    <w:rsid w:val="000F3710"/>
    <w:rsid w:val="00123738"/>
    <w:rsid w:val="00142B36"/>
    <w:rsid w:val="00143020"/>
    <w:rsid w:val="00156BDB"/>
    <w:rsid w:val="00160B6F"/>
    <w:rsid w:val="0019442D"/>
    <w:rsid w:val="00197C13"/>
    <w:rsid w:val="001B1FCD"/>
    <w:rsid w:val="001B4B4F"/>
    <w:rsid w:val="00204816"/>
    <w:rsid w:val="002105D3"/>
    <w:rsid w:val="00285EE6"/>
    <w:rsid w:val="002B1164"/>
    <w:rsid w:val="002B4598"/>
    <w:rsid w:val="002D23DB"/>
    <w:rsid w:val="00311259"/>
    <w:rsid w:val="003204B9"/>
    <w:rsid w:val="003214D5"/>
    <w:rsid w:val="00366E89"/>
    <w:rsid w:val="003B1AD3"/>
    <w:rsid w:val="003C1CBC"/>
    <w:rsid w:val="004079A1"/>
    <w:rsid w:val="004206B2"/>
    <w:rsid w:val="0042172D"/>
    <w:rsid w:val="004321D9"/>
    <w:rsid w:val="00455741"/>
    <w:rsid w:val="00461270"/>
    <w:rsid w:val="00495754"/>
    <w:rsid w:val="004B09C2"/>
    <w:rsid w:val="004C799A"/>
    <w:rsid w:val="00536181"/>
    <w:rsid w:val="00540488"/>
    <w:rsid w:val="005613F1"/>
    <w:rsid w:val="005744B6"/>
    <w:rsid w:val="0060595F"/>
    <w:rsid w:val="006320F9"/>
    <w:rsid w:val="00696EF9"/>
    <w:rsid w:val="006B34DE"/>
    <w:rsid w:val="006C02FE"/>
    <w:rsid w:val="006C3F00"/>
    <w:rsid w:val="006E65D5"/>
    <w:rsid w:val="007151BE"/>
    <w:rsid w:val="007475A6"/>
    <w:rsid w:val="00766108"/>
    <w:rsid w:val="007979CC"/>
    <w:rsid w:val="007A04AF"/>
    <w:rsid w:val="007D09A8"/>
    <w:rsid w:val="007F4314"/>
    <w:rsid w:val="0081330A"/>
    <w:rsid w:val="00842FDA"/>
    <w:rsid w:val="008549F0"/>
    <w:rsid w:val="00886A45"/>
    <w:rsid w:val="008B7E91"/>
    <w:rsid w:val="008B7F58"/>
    <w:rsid w:val="008E6CCC"/>
    <w:rsid w:val="008F07E5"/>
    <w:rsid w:val="008F2B73"/>
    <w:rsid w:val="009250C4"/>
    <w:rsid w:val="009301D8"/>
    <w:rsid w:val="0093100B"/>
    <w:rsid w:val="00942DBF"/>
    <w:rsid w:val="009D008D"/>
    <w:rsid w:val="00A2086C"/>
    <w:rsid w:val="00A4131B"/>
    <w:rsid w:val="00A63C8F"/>
    <w:rsid w:val="00A95EC6"/>
    <w:rsid w:val="00AA447E"/>
    <w:rsid w:val="00AE16FB"/>
    <w:rsid w:val="00B20921"/>
    <w:rsid w:val="00B251D7"/>
    <w:rsid w:val="00B52B72"/>
    <w:rsid w:val="00BA2DAC"/>
    <w:rsid w:val="00BE6A46"/>
    <w:rsid w:val="00C15B93"/>
    <w:rsid w:val="00C20B13"/>
    <w:rsid w:val="00C32F48"/>
    <w:rsid w:val="00C3308B"/>
    <w:rsid w:val="00C35B96"/>
    <w:rsid w:val="00C61F96"/>
    <w:rsid w:val="00C63F9E"/>
    <w:rsid w:val="00C64586"/>
    <w:rsid w:val="00C81052"/>
    <w:rsid w:val="00C83DC2"/>
    <w:rsid w:val="00CA43F4"/>
    <w:rsid w:val="00CC6FC6"/>
    <w:rsid w:val="00CD5F89"/>
    <w:rsid w:val="00D329CF"/>
    <w:rsid w:val="00D376F3"/>
    <w:rsid w:val="00D6531D"/>
    <w:rsid w:val="00D6785C"/>
    <w:rsid w:val="00D87457"/>
    <w:rsid w:val="00E008AB"/>
    <w:rsid w:val="00E27B57"/>
    <w:rsid w:val="00E437F7"/>
    <w:rsid w:val="00E453FA"/>
    <w:rsid w:val="00E936F1"/>
    <w:rsid w:val="00EE355E"/>
    <w:rsid w:val="00EF5CF1"/>
    <w:rsid w:val="00F0291D"/>
    <w:rsid w:val="00F03BC8"/>
    <w:rsid w:val="00F76D38"/>
    <w:rsid w:val="00F95C36"/>
    <w:rsid w:val="00FD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19659"/>
  <w15:chartTrackingRefBased/>
  <w15:docId w15:val="{7AB2B64D-6246-4626-A4A7-AE18CE2A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F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48196-CC03-4ABC-96C6-8968D7E1E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 Lloyd</dc:creator>
  <cp:keywords/>
  <dc:description/>
  <cp:lastModifiedBy>Zach Lloyd</cp:lastModifiedBy>
  <cp:revision>24</cp:revision>
  <dcterms:created xsi:type="dcterms:W3CDTF">2019-10-02T18:01:00Z</dcterms:created>
  <dcterms:modified xsi:type="dcterms:W3CDTF">2020-03-05T14:45:00Z</dcterms:modified>
</cp:coreProperties>
</file>